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119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4890"/>
        <w:gridCol w:w="5134"/>
      </w:tblGrid>
      <w:tr w:rsidR="0079095A" w:rsidRPr="0069036B" w14:paraId="7159A076" w14:textId="77777777" w:rsidTr="003255E5">
        <w:trPr>
          <w:trHeight w:val="330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2292DAE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Hlk6322157"/>
            <w:r w:rsidRPr="00884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SES</w:t>
            </w:r>
          </w:p>
          <w:p w14:paraId="30CA5988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88456A">
              <w:rPr>
                <w:rFonts w:ascii="Arial" w:hAnsi="Arial" w:cs="Arial"/>
                <w:b/>
                <w:color w:val="FFFFFF"/>
                <w:sz w:val="12"/>
                <w:szCs w:val="12"/>
              </w:rPr>
              <w:t>Mme Philippe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5DD990D8" w14:textId="77777777" w:rsidR="0079095A" w:rsidRPr="009C63DD" w:rsidRDefault="005D7FF3" w:rsidP="00335563">
            <w:pPr>
              <w:rPr>
                <w:rFonts w:ascii="Calibri" w:hAnsi="Calibri" w:cs="Calibri"/>
                <w:b/>
                <w:color w:val="FFFFFF"/>
                <w:highlight w:val="yellow"/>
              </w:rPr>
            </w:pPr>
            <w:r w:rsidRPr="009C63DD">
              <w:rPr>
                <w:rFonts w:ascii="Calibri" w:hAnsi="Calibri" w:cs="Calibri"/>
                <w:b/>
                <w:color w:val="FFFFFF"/>
              </w:rPr>
              <w:t>Comment se forment les prix sur un marché ?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7E969185" w14:textId="0C65C80A" w:rsidR="0079095A" w:rsidRPr="0088456A" w:rsidRDefault="0079095A" w:rsidP="00335563">
            <w:pPr>
              <w:rPr>
                <w:rFonts w:ascii="Calibri" w:hAnsi="Calibri" w:cs="Calibri"/>
                <w:b/>
              </w:rPr>
            </w:pPr>
            <w:r w:rsidRPr="0079095A">
              <w:rPr>
                <w:rFonts w:ascii="Calibri" w:hAnsi="Calibri" w:cs="Calibri"/>
                <w:b/>
                <w:u w:val="single"/>
              </w:rPr>
              <w:t xml:space="preserve">Séance </w:t>
            </w:r>
            <w:r w:rsidR="00581263">
              <w:rPr>
                <w:rFonts w:ascii="Calibri" w:hAnsi="Calibri" w:cs="Calibri"/>
                <w:b/>
                <w:u w:val="single"/>
              </w:rPr>
              <w:t>3</w:t>
            </w:r>
            <w:r w:rsidRPr="0088456A">
              <w:rPr>
                <w:rFonts w:ascii="Calibri" w:hAnsi="Calibri" w:cs="Calibri"/>
                <w:b/>
              </w:rPr>
              <w:t xml:space="preserve"> :</w:t>
            </w:r>
            <w:r w:rsidR="005F29C4" w:rsidRPr="0088456A">
              <w:rPr>
                <w:rFonts w:ascii="Calibri" w:hAnsi="Calibri" w:cs="Calibri"/>
                <w:b/>
              </w:rPr>
              <w:t xml:space="preserve"> </w:t>
            </w:r>
            <w:r w:rsidR="00581263">
              <w:rPr>
                <w:rFonts w:ascii="Calibri" w:hAnsi="Calibri" w:cs="Calibri"/>
                <w:b/>
              </w:rPr>
              <w:t>Les effets d’une taxe sur l’équilibre de marché</w:t>
            </w:r>
          </w:p>
        </w:tc>
      </w:tr>
      <w:bookmarkEnd w:id="0"/>
    </w:tbl>
    <w:p w14:paraId="166DC688" w14:textId="77777777" w:rsidR="00BB05AF" w:rsidRDefault="00BB05AF" w:rsidP="002A33D9">
      <w:pPr>
        <w:spacing w:line="140" w:lineRule="exact"/>
        <w:rPr>
          <w:sz w:val="18"/>
          <w:szCs w:val="18"/>
        </w:rPr>
      </w:pPr>
    </w:p>
    <w:p w14:paraId="0C660608" w14:textId="77777777" w:rsidR="00D57954" w:rsidRDefault="00D57954" w:rsidP="00581263">
      <w:pPr>
        <w:spacing w:after="120"/>
        <w:rPr>
          <w:rFonts w:ascii="Calibri" w:hAnsi="Calibri" w:cs="Calibri"/>
          <w:b/>
          <w:color w:val="0070C0"/>
          <w:sz w:val="18"/>
          <w:szCs w:val="18"/>
          <w:u w:val="single"/>
        </w:rPr>
      </w:pPr>
    </w:p>
    <w:p w14:paraId="41022458" w14:textId="77777777" w:rsidR="00B37B01" w:rsidRDefault="00D57954" w:rsidP="00581263">
      <w:pPr>
        <w:spacing w:after="120"/>
        <w:rPr>
          <w:rFonts w:ascii="Calibri" w:hAnsi="Calibri" w:cs="Calibri"/>
          <w:b/>
          <w:color w:val="0070C0"/>
          <w:sz w:val="18"/>
          <w:szCs w:val="18"/>
        </w:rPr>
      </w:pPr>
      <w:r>
        <w:rPr>
          <w:rFonts w:ascii="Calibri" w:hAnsi="Calibri" w:cs="Calibri"/>
          <w:b/>
          <w:color w:val="0070C0"/>
          <w:sz w:val="18"/>
          <w:szCs w:val="18"/>
          <w:u w:val="single"/>
        </w:rPr>
        <w:t>E</w:t>
      </w:r>
      <w:r w:rsidR="009D575B" w:rsidRPr="0076671E">
        <w:rPr>
          <w:rFonts w:ascii="Calibri" w:hAnsi="Calibri" w:cs="Calibri"/>
          <w:b/>
          <w:color w:val="0070C0"/>
          <w:sz w:val="18"/>
          <w:szCs w:val="18"/>
          <w:u w:val="single"/>
        </w:rPr>
        <w:t xml:space="preserve">xercice </w:t>
      </w:r>
    </w:p>
    <w:p w14:paraId="0A3909BB" w14:textId="77777777" w:rsidR="00013AA8" w:rsidRDefault="00B37B01" w:rsidP="00581263">
      <w:pPr>
        <w:spacing w:after="120"/>
        <w:rPr>
          <w:rFonts w:ascii="Calibri" w:hAnsi="Calibri" w:cs="Calibri"/>
          <w:b/>
          <w:sz w:val="18"/>
          <w:szCs w:val="18"/>
        </w:rPr>
      </w:pPr>
      <w:r w:rsidRPr="00B37B01">
        <w:rPr>
          <w:rFonts w:ascii="Calibri" w:hAnsi="Calibri" w:cs="Calibri"/>
          <w:b/>
          <w:sz w:val="18"/>
          <w:szCs w:val="18"/>
        </w:rPr>
        <w:t xml:space="preserve">Supposons que l’Etat instaure une taxe de 0.50 euro par litre de pétrole. Quels sont les effets de cette taxe ? </w:t>
      </w:r>
    </w:p>
    <w:p w14:paraId="49370288" w14:textId="77777777" w:rsidR="00D57954" w:rsidRPr="00B37B01" w:rsidRDefault="00D57954" w:rsidP="00581263">
      <w:pPr>
        <w:spacing w:after="120"/>
        <w:rPr>
          <w:rFonts w:ascii="Calibri" w:hAnsi="Calibri" w:cs="Calibri"/>
          <w:b/>
          <w:sz w:val="18"/>
          <w:szCs w:val="18"/>
        </w:rPr>
      </w:pPr>
    </w:p>
    <w:p w14:paraId="5E68ECB4" w14:textId="0E30EC66" w:rsidR="00D57954" w:rsidRDefault="003255E5" w:rsidP="00D57954">
      <w:pPr>
        <w:jc w:val="center"/>
      </w:pPr>
      <w:r>
        <w:rPr>
          <w:noProof/>
        </w:rPr>
        <w:drawing>
          <wp:inline distT="0" distB="0" distL="0" distR="0" wp14:anchorId="245E0F6D" wp14:editId="0CA0C1A1">
            <wp:extent cx="4838700" cy="3441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D924C" w14:textId="77777777" w:rsidR="00D57954" w:rsidRDefault="00D57954" w:rsidP="00D57954"/>
    <w:p w14:paraId="0CF276CE" w14:textId="77777777" w:rsidR="00D57954" w:rsidRDefault="00D57954" w:rsidP="00D57954"/>
    <w:p w14:paraId="4CC486CA" w14:textId="77777777" w:rsidR="00A74DB2" w:rsidRDefault="006929B0" w:rsidP="00D57954">
      <w:pPr>
        <w:rPr>
          <w:rFonts w:ascii="Calibri" w:hAnsi="Calibri" w:cs="Calibri"/>
          <w:b/>
          <w:i/>
          <w:sz w:val="18"/>
          <w:szCs w:val="18"/>
        </w:rPr>
      </w:pPr>
      <w:r w:rsidRPr="0076671E">
        <w:rPr>
          <w:rFonts w:ascii="Calibri" w:hAnsi="Calibri" w:cs="Calibri"/>
          <w:b/>
          <w:i/>
          <w:sz w:val="18"/>
          <w:szCs w:val="18"/>
        </w:rPr>
        <w:t>Q1- Sur ce marché, rappelez qui sont les</w:t>
      </w:r>
      <w:r w:rsidR="0076671E">
        <w:rPr>
          <w:rFonts w:ascii="Calibri" w:hAnsi="Calibri" w:cs="Calibri"/>
          <w:b/>
          <w:i/>
          <w:sz w:val="18"/>
          <w:szCs w:val="18"/>
        </w:rPr>
        <w:t xml:space="preserve"> vendeurs</w:t>
      </w:r>
      <w:r w:rsidRPr="0076671E">
        <w:rPr>
          <w:rFonts w:ascii="Calibri" w:hAnsi="Calibri" w:cs="Calibri"/>
          <w:b/>
          <w:i/>
          <w:sz w:val="18"/>
          <w:szCs w:val="18"/>
        </w:rPr>
        <w:t xml:space="preserve"> et les acheteurs.</w:t>
      </w:r>
      <w:r w:rsidR="0076671E">
        <w:rPr>
          <w:rFonts w:ascii="Calibri" w:hAnsi="Calibri" w:cs="Calibri"/>
          <w:b/>
          <w:i/>
          <w:sz w:val="18"/>
          <w:szCs w:val="18"/>
        </w:rPr>
        <w:t xml:space="preserve"> Cochez les bonnes réponses</w:t>
      </w:r>
    </w:p>
    <w:p w14:paraId="2A73D7F0" w14:textId="77777777" w:rsidR="0076671E" w:rsidRPr="0076671E" w:rsidRDefault="0076671E" w:rsidP="00A74DB2">
      <w:pPr>
        <w:rPr>
          <w:rFonts w:ascii="Calibri" w:hAnsi="Calibri" w:cs="Calibri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2093"/>
        <w:gridCol w:w="1530"/>
        <w:gridCol w:w="1447"/>
        <w:gridCol w:w="1559"/>
        <w:gridCol w:w="1417"/>
      </w:tblGrid>
      <w:tr w:rsidR="0076671E" w:rsidRPr="00D57954" w14:paraId="215B22CB" w14:textId="77777777" w:rsidTr="00D57954">
        <w:trPr>
          <w:trHeight w:val="341"/>
        </w:trPr>
        <w:tc>
          <w:tcPr>
            <w:tcW w:w="2093" w:type="dxa"/>
            <w:shd w:val="clear" w:color="auto" w:fill="D9E2F3"/>
          </w:tcPr>
          <w:p w14:paraId="392FE2E3" w14:textId="77777777" w:rsidR="0076671E" w:rsidRPr="00D57954" w:rsidRDefault="0076671E" w:rsidP="00D5795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E2F3"/>
          </w:tcPr>
          <w:p w14:paraId="7D1FE9FD" w14:textId="77777777" w:rsidR="0076671E" w:rsidRPr="00D57954" w:rsidRDefault="0076671E" w:rsidP="00D5795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Consommateurs</w:t>
            </w:r>
          </w:p>
        </w:tc>
        <w:tc>
          <w:tcPr>
            <w:tcW w:w="1447" w:type="dxa"/>
            <w:shd w:val="clear" w:color="auto" w:fill="D9E2F3"/>
          </w:tcPr>
          <w:p w14:paraId="4C6092B5" w14:textId="77777777" w:rsidR="0076671E" w:rsidRPr="00D57954" w:rsidRDefault="0076671E" w:rsidP="00D5795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offreurs</w:t>
            </w:r>
          </w:p>
        </w:tc>
        <w:tc>
          <w:tcPr>
            <w:tcW w:w="1559" w:type="dxa"/>
            <w:shd w:val="clear" w:color="auto" w:fill="D9E2F3"/>
          </w:tcPr>
          <w:p w14:paraId="2FE91713" w14:textId="77777777" w:rsidR="0076671E" w:rsidRPr="00D57954" w:rsidRDefault="0076671E" w:rsidP="00D5795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demandeurs</w:t>
            </w:r>
          </w:p>
        </w:tc>
        <w:tc>
          <w:tcPr>
            <w:tcW w:w="1417" w:type="dxa"/>
            <w:shd w:val="clear" w:color="auto" w:fill="D9E2F3"/>
          </w:tcPr>
          <w:p w14:paraId="1C270E45" w14:textId="77777777" w:rsidR="0076671E" w:rsidRPr="00D57954" w:rsidRDefault="0076671E" w:rsidP="00D5795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producteurs</w:t>
            </w:r>
          </w:p>
        </w:tc>
      </w:tr>
      <w:tr w:rsidR="0076671E" w:rsidRPr="00D57954" w14:paraId="10CFAA75" w14:textId="77777777" w:rsidTr="00D57954">
        <w:trPr>
          <w:trHeight w:val="431"/>
        </w:trPr>
        <w:tc>
          <w:tcPr>
            <w:tcW w:w="2093" w:type="dxa"/>
            <w:shd w:val="clear" w:color="auto" w:fill="D9E2F3"/>
          </w:tcPr>
          <w:p w14:paraId="4052824A" w14:textId="77777777" w:rsidR="0076671E" w:rsidRPr="00D57954" w:rsidRDefault="0076671E" w:rsidP="00D5795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Vendeurs</w:t>
            </w:r>
          </w:p>
        </w:tc>
        <w:tc>
          <w:tcPr>
            <w:tcW w:w="1530" w:type="dxa"/>
            <w:shd w:val="clear" w:color="auto" w:fill="FFFFFF"/>
          </w:tcPr>
          <w:p w14:paraId="385D21BB" w14:textId="77777777" w:rsidR="0076671E" w:rsidRPr="00D57954" w:rsidRDefault="0076671E" w:rsidP="00D579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FF"/>
          </w:tcPr>
          <w:p w14:paraId="67E3DC65" w14:textId="77777777" w:rsidR="0076671E" w:rsidRPr="00D57954" w:rsidRDefault="0076671E" w:rsidP="00D579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2B8B0A40" w14:textId="77777777" w:rsidR="0076671E" w:rsidRPr="00D57954" w:rsidRDefault="0076671E" w:rsidP="00D579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01500E2" w14:textId="77777777" w:rsidR="0076671E" w:rsidRPr="00D57954" w:rsidRDefault="0076671E" w:rsidP="00D579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71E" w:rsidRPr="00D57954" w14:paraId="272DB2FB" w14:textId="77777777" w:rsidTr="00D57954">
        <w:trPr>
          <w:trHeight w:val="395"/>
        </w:trPr>
        <w:tc>
          <w:tcPr>
            <w:tcW w:w="2093" w:type="dxa"/>
            <w:shd w:val="clear" w:color="auto" w:fill="D9E2F3"/>
          </w:tcPr>
          <w:p w14:paraId="09CB0181" w14:textId="77777777" w:rsidR="0076671E" w:rsidRPr="00D57954" w:rsidRDefault="0076671E" w:rsidP="00D5795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Acheteurs</w:t>
            </w:r>
          </w:p>
        </w:tc>
        <w:tc>
          <w:tcPr>
            <w:tcW w:w="1530" w:type="dxa"/>
            <w:shd w:val="clear" w:color="auto" w:fill="FFFFFF"/>
          </w:tcPr>
          <w:p w14:paraId="4C0571C7" w14:textId="77777777" w:rsidR="0076671E" w:rsidRPr="00D57954" w:rsidRDefault="0076671E" w:rsidP="00D579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FFFFF"/>
          </w:tcPr>
          <w:p w14:paraId="07EAB6D0" w14:textId="77777777" w:rsidR="0076671E" w:rsidRPr="00D57954" w:rsidRDefault="0076671E" w:rsidP="00D579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2740308" w14:textId="77777777" w:rsidR="0076671E" w:rsidRPr="00D57954" w:rsidRDefault="0076671E" w:rsidP="00D579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47A52FF5" w14:textId="77777777" w:rsidR="0076671E" w:rsidRPr="00D57954" w:rsidRDefault="0076671E" w:rsidP="00D579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F380D05" w14:textId="77777777" w:rsidR="0076671E" w:rsidRDefault="0076671E" w:rsidP="00A74DB2">
      <w:pPr>
        <w:rPr>
          <w:rFonts w:ascii="Calibri" w:hAnsi="Calibri" w:cs="Calibri"/>
          <w:sz w:val="18"/>
          <w:szCs w:val="18"/>
        </w:rPr>
      </w:pPr>
    </w:p>
    <w:p w14:paraId="44583762" w14:textId="77777777" w:rsidR="0076671E" w:rsidRDefault="0076671E" w:rsidP="00A74DB2">
      <w:pPr>
        <w:rPr>
          <w:rFonts w:ascii="Calibri" w:hAnsi="Calibri" w:cs="Calibri"/>
          <w:sz w:val="18"/>
          <w:szCs w:val="18"/>
        </w:rPr>
      </w:pPr>
    </w:p>
    <w:p w14:paraId="075177C8" w14:textId="77777777" w:rsidR="006929B0" w:rsidRPr="0076671E" w:rsidRDefault="006929B0" w:rsidP="00A74DB2">
      <w:pPr>
        <w:rPr>
          <w:rFonts w:ascii="Calibri" w:hAnsi="Calibri" w:cs="Calibri"/>
          <w:b/>
          <w:i/>
          <w:sz w:val="18"/>
          <w:szCs w:val="18"/>
        </w:rPr>
      </w:pPr>
      <w:r w:rsidRPr="0076671E">
        <w:rPr>
          <w:rFonts w:ascii="Calibri" w:hAnsi="Calibri" w:cs="Calibri"/>
          <w:b/>
          <w:i/>
          <w:sz w:val="18"/>
          <w:szCs w:val="18"/>
        </w:rPr>
        <w:t xml:space="preserve">Q2- Pour quelles raisons instaurer une taxe sur ce marché ? </w:t>
      </w:r>
    </w:p>
    <w:p w14:paraId="5B6CEA94" w14:textId="77777777" w:rsidR="0076671E" w:rsidRPr="0076671E" w:rsidRDefault="0076671E" w:rsidP="00A74DB2">
      <w:pPr>
        <w:rPr>
          <w:rFonts w:ascii="Calibri" w:hAnsi="Calibri" w:cs="Calibri"/>
          <w:sz w:val="20"/>
          <w:szCs w:val="20"/>
        </w:rPr>
      </w:pPr>
      <w:r w:rsidRPr="0076671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</w:t>
      </w:r>
      <w:r w:rsidRPr="0076671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  <w:r w:rsidRPr="0076671E">
        <w:rPr>
          <w:rFonts w:ascii="Calibri" w:hAnsi="Calibri" w:cs="Calibri"/>
          <w:sz w:val="20"/>
          <w:szCs w:val="20"/>
        </w:rPr>
        <w:t>………</w:t>
      </w:r>
    </w:p>
    <w:p w14:paraId="7C700F12" w14:textId="77777777" w:rsidR="0076671E" w:rsidRPr="0076671E" w:rsidRDefault="0076671E" w:rsidP="0076671E">
      <w:pPr>
        <w:rPr>
          <w:rFonts w:ascii="Calibri" w:hAnsi="Calibri" w:cs="Calibri"/>
          <w:sz w:val="20"/>
          <w:szCs w:val="20"/>
        </w:rPr>
      </w:pPr>
      <w:r w:rsidRPr="0076671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</w:t>
      </w:r>
      <w:r w:rsidRPr="0076671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  <w:r w:rsidRPr="0076671E">
        <w:rPr>
          <w:rFonts w:ascii="Calibri" w:hAnsi="Calibri" w:cs="Calibri"/>
          <w:sz w:val="20"/>
          <w:szCs w:val="20"/>
        </w:rPr>
        <w:t>………</w:t>
      </w:r>
    </w:p>
    <w:p w14:paraId="71FF2789" w14:textId="77777777" w:rsidR="00D57954" w:rsidRPr="0076671E" w:rsidRDefault="00D57954" w:rsidP="00D57954">
      <w:pPr>
        <w:rPr>
          <w:rFonts w:ascii="Calibri" w:hAnsi="Calibri" w:cs="Calibri"/>
          <w:sz w:val="20"/>
          <w:szCs w:val="20"/>
        </w:rPr>
      </w:pPr>
      <w:r w:rsidRPr="0076671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</w:t>
      </w:r>
      <w:r w:rsidRPr="0076671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  <w:r w:rsidRPr="0076671E">
        <w:rPr>
          <w:rFonts w:ascii="Calibri" w:hAnsi="Calibri" w:cs="Calibri"/>
          <w:sz w:val="20"/>
          <w:szCs w:val="20"/>
        </w:rPr>
        <w:t>………</w:t>
      </w:r>
    </w:p>
    <w:p w14:paraId="649CB8AA" w14:textId="77777777" w:rsidR="0076671E" w:rsidRDefault="0076671E" w:rsidP="00A74DB2">
      <w:pPr>
        <w:rPr>
          <w:rFonts w:ascii="Calibri" w:hAnsi="Calibri" w:cs="Calibri"/>
          <w:sz w:val="18"/>
          <w:szCs w:val="18"/>
        </w:rPr>
      </w:pPr>
    </w:p>
    <w:p w14:paraId="6B65425F" w14:textId="77777777" w:rsidR="006929B0" w:rsidRDefault="006929B0" w:rsidP="00A74DB2">
      <w:pPr>
        <w:rPr>
          <w:rFonts w:ascii="Calibri" w:hAnsi="Calibri" w:cs="Calibri"/>
          <w:b/>
          <w:i/>
          <w:sz w:val="18"/>
          <w:szCs w:val="18"/>
        </w:rPr>
      </w:pPr>
      <w:r w:rsidRPr="0076671E">
        <w:rPr>
          <w:rFonts w:ascii="Calibri" w:hAnsi="Calibri" w:cs="Calibri"/>
          <w:b/>
          <w:i/>
          <w:sz w:val="18"/>
          <w:szCs w:val="18"/>
        </w:rPr>
        <w:t xml:space="preserve">Q3- Complétez : </w:t>
      </w:r>
    </w:p>
    <w:p w14:paraId="26B036F1" w14:textId="77777777" w:rsidR="0076671E" w:rsidRPr="0076671E" w:rsidRDefault="0076671E" w:rsidP="00A74DB2">
      <w:pPr>
        <w:rPr>
          <w:rFonts w:ascii="Calibri" w:hAnsi="Calibri" w:cs="Calibri"/>
          <w:b/>
          <w:i/>
          <w:sz w:val="18"/>
          <w:szCs w:val="18"/>
        </w:rPr>
      </w:pPr>
    </w:p>
    <w:p w14:paraId="51387BEA" w14:textId="77777777" w:rsidR="006929B0" w:rsidRDefault="006929B0" w:rsidP="00A74DB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Avant la taxe de 0.50 euro/litre, ………. millions de litres de pétrole étaient vendus à un prix de ……….. Euro/litre. Mais l’instauration de la taxe change l’équilibre. Les consommateurs paient ………….…………. cher leur essence, ce qui fait …………….………………la demande. Les quantités vendues vont donc ………………………………… de 100 à ……….. millions de litre. La production ……………………. donc aussi. </w:t>
      </w:r>
    </w:p>
    <w:p w14:paraId="7EF69AF8" w14:textId="77777777" w:rsidR="006929B0" w:rsidRDefault="006929B0" w:rsidP="00A74DB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Au final, les acheteurs mais aussi les producteurs paient la taxe : en effet, les producteurs vendent …………. millions de litre au prix de …………..euros, mais ils doivent reverser 0.50 euros à l’Etat</w:t>
      </w:r>
      <w:r w:rsidR="0076671E">
        <w:rPr>
          <w:rFonts w:ascii="Calibri" w:hAnsi="Calibri" w:cs="Calibri"/>
          <w:sz w:val="18"/>
          <w:szCs w:val="18"/>
        </w:rPr>
        <w:t xml:space="preserve"> : le prix reçu est donc de ……………. euros. La mise en place d’une taxe a donc aussi pour objectif d’obliger un peu les producteurs à compenser la hausse de cette taxe en ………………………………. leurs prix. </w:t>
      </w:r>
    </w:p>
    <w:p w14:paraId="55A40990" w14:textId="77777777" w:rsidR="006929B0" w:rsidRDefault="006929B0" w:rsidP="00A74DB2">
      <w:pPr>
        <w:rPr>
          <w:rFonts w:ascii="Calibri" w:hAnsi="Calibri" w:cs="Calibri"/>
          <w:color w:val="000000"/>
          <w:sz w:val="18"/>
          <w:szCs w:val="18"/>
        </w:rPr>
      </w:pPr>
    </w:p>
    <w:p w14:paraId="110FC1B1" w14:textId="77777777" w:rsidR="0076671E" w:rsidRPr="00D57954" w:rsidRDefault="0076671E" w:rsidP="00A74DB2">
      <w:pPr>
        <w:rPr>
          <w:rFonts w:ascii="Calibri" w:hAnsi="Calibri" w:cs="Calibri"/>
          <w:b/>
          <w:color w:val="4472C4"/>
          <w:sz w:val="18"/>
          <w:szCs w:val="18"/>
        </w:rPr>
      </w:pPr>
      <w:r w:rsidRPr="00D57954">
        <w:rPr>
          <w:rFonts w:ascii="Calibri" w:hAnsi="Calibri" w:cs="Calibri"/>
          <w:b/>
          <w:color w:val="4472C4"/>
          <w:sz w:val="18"/>
          <w:szCs w:val="18"/>
          <w:u w:val="single"/>
        </w:rPr>
        <w:t>Synthèse</w:t>
      </w:r>
      <w:r w:rsidRPr="00D57954">
        <w:rPr>
          <w:rFonts w:ascii="Calibri" w:hAnsi="Calibri" w:cs="Calibri"/>
          <w:b/>
          <w:color w:val="4472C4"/>
          <w:sz w:val="18"/>
          <w:szCs w:val="18"/>
        </w:rPr>
        <w:t> :</w:t>
      </w:r>
    </w:p>
    <w:p w14:paraId="248657C1" w14:textId="77777777" w:rsidR="0076671E" w:rsidRDefault="0076671E" w:rsidP="00A74DB2">
      <w:pPr>
        <w:rPr>
          <w:rFonts w:ascii="Calibri" w:hAnsi="Calibri" w:cs="Calibri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2073"/>
        <w:gridCol w:w="2940"/>
        <w:gridCol w:w="2656"/>
        <w:gridCol w:w="3301"/>
      </w:tblGrid>
      <w:tr w:rsidR="0076671E" w:rsidRPr="00D57954" w14:paraId="04EAB4E5" w14:textId="77777777" w:rsidTr="00D57954">
        <w:trPr>
          <w:trHeight w:val="341"/>
        </w:trPr>
        <w:tc>
          <w:tcPr>
            <w:tcW w:w="2093" w:type="dxa"/>
            <w:shd w:val="clear" w:color="auto" w:fill="D9E2F3"/>
          </w:tcPr>
          <w:p w14:paraId="50E14048" w14:textId="77777777" w:rsidR="0076671E" w:rsidRPr="00D57954" w:rsidRDefault="0076671E" w:rsidP="00A74DB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Effet de la taxe sur …..</w:t>
            </w:r>
          </w:p>
        </w:tc>
        <w:tc>
          <w:tcPr>
            <w:tcW w:w="2977" w:type="dxa"/>
            <w:shd w:val="clear" w:color="auto" w:fill="D9E2F3"/>
          </w:tcPr>
          <w:p w14:paraId="6C6BFAB2" w14:textId="77777777" w:rsidR="0076671E" w:rsidRPr="00D57954" w:rsidRDefault="0076671E" w:rsidP="00A74DB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 prix payé par les consommateurs</w:t>
            </w:r>
          </w:p>
        </w:tc>
        <w:tc>
          <w:tcPr>
            <w:tcW w:w="2693" w:type="dxa"/>
            <w:shd w:val="clear" w:color="auto" w:fill="D9E2F3"/>
          </w:tcPr>
          <w:p w14:paraId="057D7820" w14:textId="77777777" w:rsidR="0076671E" w:rsidRPr="00D57954" w:rsidRDefault="0076671E" w:rsidP="00A74DB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 prix perçu par les producteurs</w:t>
            </w:r>
          </w:p>
        </w:tc>
        <w:tc>
          <w:tcPr>
            <w:tcW w:w="3357" w:type="dxa"/>
            <w:shd w:val="clear" w:color="auto" w:fill="D9E2F3"/>
          </w:tcPr>
          <w:p w14:paraId="39762809" w14:textId="77777777" w:rsidR="0076671E" w:rsidRPr="00D57954" w:rsidRDefault="0076671E" w:rsidP="00A74DB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Les quantités échangées sur ce marché</w:t>
            </w:r>
          </w:p>
        </w:tc>
      </w:tr>
      <w:tr w:rsidR="0076671E" w:rsidRPr="00D57954" w14:paraId="1BF40CB2" w14:textId="77777777" w:rsidTr="00D57954">
        <w:trPr>
          <w:trHeight w:val="431"/>
        </w:trPr>
        <w:tc>
          <w:tcPr>
            <w:tcW w:w="2093" w:type="dxa"/>
            <w:shd w:val="clear" w:color="auto" w:fill="D9E2F3"/>
          </w:tcPr>
          <w:p w14:paraId="3B2A5D94" w14:textId="77777777" w:rsidR="0076671E" w:rsidRPr="00D57954" w:rsidRDefault="0076671E" w:rsidP="00A74DB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Augmentation</w:t>
            </w:r>
          </w:p>
        </w:tc>
        <w:tc>
          <w:tcPr>
            <w:tcW w:w="2977" w:type="dxa"/>
            <w:shd w:val="clear" w:color="auto" w:fill="FFFFFF"/>
          </w:tcPr>
          <w:p w14:paraId="6354CCEE" w14:textId="77777777" w:rsidR="0076671E" w:rsidRPr="00D57954" w:rsidRDefault="0076671E" w:rsidP="00A74D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14:paraId="4746C251" w14:textId="77777777" w:rsidR="0076671E" w:rsidRPr="00D57954" w:rsidRDefault="0076671E" w:rsidP="00A74D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shd w:val="clear" w:color="auto" w:fill="FFFFFF"/>
          </w:tcPr>
          <w:p w14:paraId="009980EF" w14:textId="77777777" w:rsidR="0076671E" w:rsidRPr="00D57954" w:rsidRDefault="0076671E" w:rsidP="00A74D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671E" w:rsidRPr="00D57954" w14:paraId="772B77C5" w14:textId="77777777" w:rsidTr="00D57954">
        <w:trPr>
          <w:trHeight w:val="395"/>
        </w:trPr>
        <w:tc>
          <w:tcPr>
            <w:tcW w:w="2093" w:type="dxa"/>
            <w:shd w:val="clear" w:color="auto" w:fill="D9E2F3"/>
          </w:tcPr>
          <w:p w14:paraId="7C97C128" w14:textId="77777777" w:rsidR="0076671E" w:rsidRPr="00D57954" w:rsidRDefault="0076671E" w:rsidP="00A74DB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57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Diminution</w:t>
            </w:r>
          </w:p>
        </w:tc>
        <w:tc>
          <w:tcPr>
            <w:tcW w:w="2977" w:type="dxa"/>
            <w:shd w:val="clear" w:color="auto" w:fill="FFFFFF"/>
          </w:tcPr>
          <w:p w14:paraId="64DA2596" w14:textId="77777777" w:rsidR="0076671E" w:rsidRPr="00D57954" w:rsidRDefault="0076671E" w:rsidP="00A74D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14:paraId="1FE0CC14" w14:textId="77777777" w:rsidR="0076671E" w:rsidRPr="00D57954" w:rsidRDefault="0076671E" w:rsidP="00A74D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shd w:val="clear" w:color="auto" w:fill="FFFFFF"/>
          </w:tcPr>
          <w:p w14:paraId="0E01D3EA" w14:textId="77777777" w:rsidR="0076671E" w:rsidRPr="00D57954" w:rsidRDefault="0076671E" w:rsidP="00A74D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A1C5605" w14:textId="77777777" w:rsidR="00A74DB2" w:rsidRPr="0088456A" w:rsidRDefault="00A74DB2" w:rsidP="00BB05AF">
      <w:pPr>
        <w:rPr>
          <w:rFonts w:ascii="Calibri" w:hAnsi="Calibri" w:cs="Calibri"/>
          <w:color w:val="000000"/>
          <w:sz w:val="18"/>
          <w:szCs w:val="18"/>
        </w:rPr>
      </w:pPr>
      <w:bookmarkStart w:id="1" w:name="_GoBack"/>
      <w:bookmarkEnd w:id="1"/>
    </w:p>
    <w:sectPr w:rsidR="00A74DB2" w:rsidRPr="0088456A" w:rsidSect="00B76315">
      <w:type w:val="continuous"/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90B"/>
    <w:multiLevelType w:val="hybridMultilevel"/>
    <w:tmpl w:val="A90E2278"/>
    <w:lvl w:ilvl="0" w:tplc="68C24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4153"/>
    <w:multiLevelType w:val="hybridMultilevel"/>
    <w:tmpl w:val="AE184AAA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6774C"/>
    <w:multiLevelType w:val="hybridMultilevel"/>
    <w:tmpl w:val="E7D46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05584"/>
    <w:multiLevelType w:val="hybridMultilevel"/>
    <w:tmpl w:val="A99A25DE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0101F9"/>
    <w:multiLevelType w:val="hybridMultilevel"/>
    <w:tmpl w:val="3362BDF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87129"/>
    <w:multiLevelType w:val="hybridMultilevel"/>
    <w:tmpl w:val="02E8C9C0"/>
    <w:lvl w:ilvl="0" w:tplc="FFFFFFFF">
      <w:start w:val="3"/>
      <w:numFmt w:val="bullet"/>
      <w:lvlText w:val=""/>
      <w:lvlJc w:val="left"/>
      <w:pPr>
        <w:tabs>
          <w:tab w:val="num" w:pos="390"/>
        </w:tabs>
        <w:ind w:left="44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5A89"/>
    <w:multiLevelType w:val="hybridMultilevel"/>
    <w:tmpl w:val="8968C372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B02BB"/>
    <w:multiLevelType w:val="hybridMultilevel"/>
    <w:tmpl w:val="9CF605DA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A3049D"/>
    <w:multiLevelType w:val="hybridMultilevel"/>
    <w:tmpl w:val="C8645EF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4E1FD9"/>
    <w:multiLevelType w:val="hybridMultilevel"/>
    <w:tmpl w:val="1216222C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F"/>
    <w:rsid w:val="00013AA8"/>
    <w:rsid w:val="00052F32"/>
    <w:rsid w:val="000E75E1"/>
    <w:rsid w:val="001004BC"/>
    <w:rsid w:val="00176CF7"/>
    <w:rsid w:val="00191807"/>
    <w:rsid w:val="00227A2F"/>
    <w:rsid w:val="002708E2"/>
    <w:rsid w:val="002935EF"/>
    <w:rsid w:val="002A33D9"/>
    <w:rsid w:val="002E0F44"/>
    <w:rsid w:val="002E2470"/>
    <w:rsid w:val="003255E5"/>
    <w:rsid w:val="00335563"/>
    <w:rsid w:val="00386F68"/>
    <w:rsid w:val="00434658"/>
    <w:rsid w:val="0052252D"/>
    <w:rsid w:val="005606F5"/>
    <w:rsid w:val="00581263"/>
    <w:rsid w:val="005C0D19"/>
    <w:rsid w:val="005D7FF3"/>
    <w:rsid w:val="005F29C4"/>
    <w:rsid w:val="00682BF2"/>
    <w:rsid w:val="0069036B"/>
    <w:rsid w:val="006929B0"/>
    <w:rsid w:val="006B7501"/>
    <w:rsid w:val="006D6D10"/>
    <w:rsid w:val="0076671E"/>
    <w:rsid w:val="0079095A"/>
    <w:rsid w:val="00807FCE"/>
    <w:rsid w:val="00865AF0"/>
    <w:rsid w:val="0088456A"/>
    <w:rsid w:val="009B18D2"/>
    <w:rsid w:val="009C63DD"/>
    <w:rsid w:val="009D575B"/>
    <w:rsid w:val="00A62066"/>
    <w:rsid w:val="00A74DB2"/>
    <w:rsid w:val="00B37B01"/>
    <w:rsid w:val="00B44B27"/>
    <w:rsid w:val="00B4785C"/>
    <w:rsid w:val="00B76315"/>
    <w:rsid w:val="00BB05AF"/>
    <w:rsid w:val="00BC2837"/>
    <w:rsid w:val="00C9537A"/>
    <w:rsid w:val="00CA05D3"/>
    <w:rsid w:val="00D05210"/>
    <w:rsid w:val="00D57954"/>
    <w:rsid w:val="00DA3A4C"/>
    <w:rsid w:val="00DF5932"/>
    <w:rsid w:val="00F46A32"/>
    <w:rsid w:val="00F61213"/>
    <w:rsid w:val="00F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103DE"/>
  <w15:chartTrackingRefBased/>
  <w15:docId w15:val="{FD6E7F1A-D7DC-40DB-B2B3-BB8785EB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5A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B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BB05AF"/>
    <w:pPr>
      <w:spacing w:after="120"/>
    </w:pPr>
    <w:rPr>
      <w:sz w:val="16"/>
      <w:szCs w:val="16"/>
    </w:rPr>
  </w:style>
  <w:style w:type="paragraph" w:styleId="Corpsdetexte">
    <w:name w:val="Body Text"/>
    <w:basedOn w:val="Normal"/>
    <w:rsid w:val="00CA05D3"/>
    <w:pPr>
      <w:spacing w:after="120"/>
    </w:pPr>
  </w:style>
  <w:style w:type="paragraph" w:styleId="Textedebulles">
    <w:name w:val="Balloon Text"/>
    <w:basedOn w:val="Normal"/>
    <w:link w:val="TextedebullesCar"/>
    <w:rsid w:val="00865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65AF0"/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link w:val="Corpsdetexte3"/>
    <w:rsid w:val="00434658"/>
    <w:rPr>
      <w:sz w:val="16"/>
      <w:szCs w:val="16"/>
    </w:rPr>
  </w:style>
  <w:style w:type="character" w:styleId="Lienhypertexte">
    <w:name w:val="Hyperlink"/>
    <w:rsid w:val="00BC2837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BC2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</dc:title>
  <dc:subject/>
  <dc:creator>ChrisMu</dc:creator>
  <cp:keywords/>
  <dc:description/>
  <cp:lastModifiedBy>François</cp:lastModifiedBy>
  <cp:revision>2</cp:revision>
  <cp:lastPrinted>2017-09-25T12:45:00Z</cp:lastPrinted>
  <dcterms:created xsi:type="dcterms:W3CDTF">2019-07-11T06:23:00Z</dcterms:created>
  <dcterms:modified xsi:type="dcterms:W3CDTF">2019-07-11T06:23:00Z</dcterms:modified>
</cp:coreProperties>
</file>